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6D628" w14:textId="77777777" w:rsidR="007C015B" w:rsidRPr="007C015B" w:rsidRDefault="007C015B" w:rsidP="007C015B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C015B">
        <w:rPr>
          <w:rFonts w:ascii="Calibri" w:eastAsia="Calibri" w:hAnsi="Calibri" w:cs="Times New Roman"/>
          <w:sz w:val="22"/>
          <w:szCs w:val="22"/>
        </w:rPr>
        <w:t>Planning District 1 Behavioral Health Services Board Meeting schedule for 2021</w:t>
      </w:r>
    </w:p>
    <w:p w14:paraId="78128C1A" w14:textId="77777777" w:rsidR="007C015B" w:rsidRPr="007C015B" w:rsidRDefault="007C015B" w:rsidP="007C015B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C015B">
        <w:rPr>
          <w:rFonts w:ascii="Calibri" w:eastAsia="Calibri" w:hAnsi="Calibri" w:cs="Times New Roman"/>
          <w:sz w:val="22"/>
          <w:szCs w:val="22"/>
        </w:rPr>
        <w:t>(4</w:t>
      </w:r>
      <w:r w:rsidRPr="007C015B">
        <w:rPr>
          <w:rFonts w:ascii="Calibri" w:eastAsia="Calibri" w:hAnsi="Calibri" w:cs="Times New Roman"/>
          <w:sz w:val="22"/>
          <w:szCs w:val="22"/>
          <w:vertAlign w:val="superscript"/>
        </w:rPr>
        <w:t>th</w:t>
      </w:r>
      <w:r w:rsidRPr="007C015B">
        <w:rPr>
          <w:rFonts w:ascii="Calibri" w:eastAsia="Calibri" w:hAnsi="Calibri" w:cs="Times New Roman"/>
          <w:sz w:val="22"/>
          <w:szCs w:val="22"/>
        </w:rPr>
        <w:t xml:space="preserve"> Wednesday of each month)</w:t>
      </w:r>
    </w:p>
    <w:p w14:paraId="7A95BDE6" w14:textId="77777777" w:rsidR="007C015B" w:rsidRPr="007C015B" w:rsidRDefault="007C015B" w:rsidP="007C015B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C015B">
        <w:rPr>
          <w:rFonts w:ascii="Calibri" w:eastAsia="Calibri" w:hAnsi="Calibri" w:cs="Times New Roman"/>
          <w:sz w:val="22"/>
          <w:szCs w:val="22"/>
        </w:rPr>
        <w:t xml:space="preserve">Meeting location: </w:t>
      </w:r>
    </w:p>
    <w:p w14:paraId="5DA31584" w14:textId="77777777" w:rsidR="007C015B" w:rsidRPr="007C015B" w:rsidRDefault="007C015B" w:rsidP="007C015B">
      <w:pPr>
        <w:spacing w:line="276" w:lineRule="auto"/>
        <w:rPr>
          <w:rFonts w:ascii="Calibri" w:eastAsia="Calibri" w:hAnsi="Calibri" w:cs="Times New Roman"/>
          <w:sz w:val="22"/>
          <w:szCs w:val="22"/>
        </w:rPr>
      </w:pPr>
      <w:r w:rsidRPr="007C015B">
        <w:rPr>
          <w:rFonts w:ascii="Calibri" w:eastAsia="Calibri" w:hAnsi="Calibri" w:cs="Times New Roman"/>
          <w:sz w:val="22"/>
          <w:szCs w:val="22"/>
        </w:rPr>
        <w:t>Wise County Behavioral Health Services</w:t>
      </w:r>
    </w:p>
    <w:p w14:paraId="547D579F" w14:textId="77777777" w:rsidR="007C015B" w:rsidRPr="007C015B" w:rsidRDefault="007C015B" w:rsidP="007C015B">
      <w:pPr>
        <w:spacing w:line="276" w:lineRule="auto"/>
        <w:rPr>
          <w:rFonts w:ascii="Calibri" w:eastAsia="Calibri" w:hAnsi="Calibri" w:cs="Times New Roman"/>
          <w:sz w:val="22"/>
          <w:szCs w:val="22"/>
        </w:rPr>
      </w:pPr>
      <w:r w:rsidRPr="007C015B">
        <w:rPr>
          <w:rFonts w:ascii="Calibri" w:eastAsia="Calibri" w:hAnsi="Calibri" w:cs="Times New Roman"/>
          <w:sz w:val="22"/>
          <w:szCs w:val="22"/>
        </w:rPr>
        <w:t>43 Champions Ave, Big Stone Gap, VA 24219</w:t>
      </w:r>
    </w:p>
    <w:p w14:paraId="67975377" w14:textId="77777777" w:rsidR="007C015B" w:rsidRPr="007C015B" w:rsidRDefault="007C015B" w:rsidP="007C015B">
      <w:pPr>
        <w:spacing w:line="276" w:lineRule="auto"/>
        <w:rPr>
          <w:rFonts w:ascii="Calibri" w:eastAsia="Calibri" w:hAnsi="Calibri" w:cs="Times New Roman"/>
          <w:sz w:val="22"/>
          <w:szCs w:val="22"/>
        </w:rPr>
      </w:pPr>
    </w:p>
    <w:p w14:paraId="3369DADE" w14:textId="77777777" w:rsidR="007C015B" w:rsidRPr="007C015B" w:rsidRDefault="007C015B" w:rsidP="007E0033">
      <w:pPr>
        <w:spacing w:after="200"/>
        <w:rPr>
          <w:rFonts w:ascii="Calibri" w:eastAsia="Calibri" w:hAnsi="Calibri" w:cs="Times New Roman"/>
          <w:sz w:val="22"/>
          <w:szCs w:val="22"/>
        </w:rPr>
      </w:pPr>
      <w:r w:rsidRPr="007C015B">
        <w:rPr>
          <w:rFonts w:ascii="Calibri" w:eastAsia="Calibri" w:hAnsi="Calibri" w:cs="Times New Roman"/>
          <w:sz w:val="22"/>
          <w:szCs w:val="22"/>
        </w:rPr>
        <w:t>January 27, 2021</w:t>
      </w:r>
    </w:p>
    <w:p w14:paraId="7EFE39EE" w14:textId="77777777" w:rsidR="007C015B" w:rsidRPr="007C015B" w:rsidRDefault="007C015B" w:rsidP="007E0033">
      <w:pPr>
        <w:spacing w:after="200"/>
        <w:rPr>
          <w:rFonts w:ascii="Calibri" w:eastAsia="Calibri" w:hAnsi="Calibri" w:cs="Times New Roman"/>
          <w:sz w:val="22"/>
          <w:szCs w:val="22"/>
        </w:rPr>
      </w:pPr>
      <w:r w:rsidRPr="007C015B">
        <w:rPr>
          <w:rFonts w:ascii="Calibri" w:eastAsia="Calibri" w:hAnsi="Calibri" w:cs="Times New Roman"/>
          <w:sz w:val="22"/>
          <w:szCs w:val="22"/>
        </w:rPr>
        <w:t>February 24, 2021</w:t>
      </w:r>
    </w:p>
    <w:p w14:paraId="7A016402" w14:textId="77777777" w:rsidR="007C015B" w:rsidRPr="007C015B" w:rsidRDefault="007C015B" w:rsidP="007E0033">
      <w:pPr>
        <w:spacing w:after="200"/>
        <w:rPr>
          <w:rFonts w:ascii="Calibri" w:eastAsia="Calibri" w:hAnsi="Calibri" w:cs="Times New Roman"/>
          <w:sz w:val="22"/>
          <w:szCs w:val="22"/>
        </w:rPr>
      </w:pPr>
      <w:r w:rsidRPr="007C015B">
        <w:rPr>
          <w:rFonts w:ascii="Calibri" w:eastAsia="Calibri" w:hAnsi="Calibri" w:cs="Times New Roman"/>
          <w:sz w:val="22"/>
          <w:szCs w:val="22"/>
        </w:rPr>
        <w:t>March 24, 2021</w:t>
      </w:r>
    </w:p>
    <w:p w14:paraId="22668701" w14:textId="77777777" w:rsidR="007C015B" w:rsidRPr="007C015B" w:rsidRDefault="007C015B" w:rsidP="007E0033">
      <w:pPr>
        <w:spacing w:after="200"/>
        <w:rPr>
          <w:rFonts w:ascii="Calibri" w:eastAsia="Calibri" w:hAnsi="Calibri" w:cs="Times New Roman"/>
          <w:sz w:val="22"/>
          <w:szCs w:val="22"/>
        </w:rPr>
      </w:pPr>
      <w:r w:rsidRPr="007C015B">
        <w:rPr>
          <w:rFonts w:ascii="Calibri" w:eastAsia="Calibri" w:hAnsi="Calibri" w:cs="Times New Roman"/>
          <w:sz w:val="22"/>
          <w:szCs w:val="22"/>
        </w:rPr>
        <w:t>April 28, 2021</w:t>
      </w:r>
    </w:p>
    <w:p w14:paraId="525608F4" w14:textId="77777777" w:rsidR="007C015B" w:rsidRPr="007C015B" w:rsidRDefault="007C015B" w:rsidP="007E0033">
      <w:pPr>
        <w:spacing w:after="200"/>
        <w:rPr>
          <w:rFonts w:ascii="Calibri" w:eastAsia="Calibri" w:hAnsi="Calibri" w:cs="Times New Roman"/>
          <w:sz w:val="22"/>
          <w:szCs w:val="22"/>
        </w:rPr>
      </w:pPr>
      <w:r w:rsidRPr="007C015B">
        <w:rPr>
          <w:rFonts w:ascii="Calibri" w:eastAsia="Calibri" w:hAnsi="Calibri" w:cs="Times New Roman"/>
          <w:sz w:val="22"/>
          <w:szCs w:val="22"/>
        </w:rPr>
        <w:t>May 26, 2021</w:t>
      </w:r>
    </w:p>
    <w:p w14:paraId="49A25F71" w14:textId="77777777" w:rsidR="007C015B" w:rsidRPr="007C015B" w:rsidRDefault="007C015B" w:rsidP="007E0033">
      <w:pPr>
        <w:spacing w:after="200"/>
        <w:rPr>
          <w:rFonts w:ascii="Calibri" w:eastAsia="Calibri" w:hAnsi="Calibri" w:cs="Times New Roman"/>
          <w:sz w:val="22"/>
          <w:szCs w:val="22"/>
        </w:rPr>
      </w:pPr>
      <w:r w:rsidRPr="007C015B">
        <w:rPr>
          <w:rFonts w:ascii="Calibri" w:eastAsia="Calibri" w:hAnsi="Calibri" w:cs="Times New Roman"/>
          <w:sz w:val="22"/>
          <w:szCs w:val="22"/>
        </w:rPr>
        <w:t>June 23, 2021</w:t>
      </w:r>
    </w:p>
    <w:p w14:paraId="753453FB" w14:textId="77777777" w:rsidR="007C015B" w:rsidRPr="007C015B" w:rsidRDefault="007C015B" w:rsidP="007E0033">
      <w:pPr>
        <w:spacing w:after="200"/>
        <w:rPr>
          <w:rFonts w:ascii="Calibri" w:eastAsia="Calibri" w:hAnsi="Calibri" w:cs="Times New Roman"/>
          <w:sz w:val="22"/>
          <w:szCs w:val="22"/>
        </w:rPr>
      </w:pPr>
      <w:r w:rsidRPr="007C015B">
        <w:rPr>
          <w:rFonts w:ascii="Calibri" w:eastAsia="Calibri" w:hAnsi="Calibri" w:cs="Times New Roman"/>
          <w:sz w:val="22"/>
          <w:szCs w:val="22"/>
        </w:rPr>
        <w:t>July – Board does not meet</w:t>
      </w:r>
    </w:p>
    <w:p w14:paraId="7386AD88" w14:textId="77777777" w:rsidR="007C015B" w:rsidRPr="007C015B" w:rsidRDefault="007C015B" w:rsidP="007E0033">
      <w:pPr>
        <w:spacing w:after="200"/>
        <w:rPr>
          <w:rFonts w:ascii="Calibri" w:eastAsia="Calibri" w:hAnsi="Calibri" w:cs="Times New Roman"/>
          <w:sz w:val="22"/>
          <w:szCs w:val="22"/>
        </w:rPr>
      </w:pPr>
      <w:r w:rsidRPr="007C015B">
        <w:rPr>
          <w:rFonts w:ascii="Calibri" w:eastAsia="Calibri" w:hAnsi="Calibri" w:cs="Times New Roman"/>
          <w:sz w:val="22"/>
          <w:szCs w:val="22"/>
        </w:rPr>
        <w:t>August 25, 2021</w:t>
      </w:r>
    </w:p>
    <w:p w14:paraId="10BC233C" w14:textId="77777777" w:rsidR="007C015B" w:rsidRPr="007C015B" w:rsidRDefault="007C015B" w:rsidP="007E0033">
      <w:pPr>
        <w:spacing w:after="200"/>
        <w:rPr>
          <w:rFonts w:ascii="Calibri" w:eastAsia="Calibri" w:hAnsi="Calibri" w:cs="Times New Roman"/>
          <w:sz w:val="22"/>
          <w:szCs w:val="22"/>
        </w:rPr>
      </w:pPr>
      <w:r w:rsidRPr="007C015B">
        <w:rPr>
          <w:rFonts w:ascii="Calibri" w:eastAsia="Calibri" w:hAnsi="Calibri" w:cs="Times New Roman"/>
          <w:sz w:val="22"/>
          <w:szCs w:val="22"/>
        </w:rPr>
        <w:t>September 22, 2021</w:t>
      </w:r>
    </w:p>
    <w:p w14:paraId="1CA06CC5" w14:textId="77777777" w:rsidR="007C015B" w:rsidRPr="007C015B" w:rsidRDefault="007C015B" w:rsidP="007E0033">
      <w:pPr>
        <w:spacing w:after="200"/>
        <w:rPr>
          <w:rFonts w:ascii="Calibri" w:eastAsia="Calibri" w:hAnsi="Calibri" w:cs="Times New Roman"/>
          <w:sz w:val="22"/>
          <w:szCs w:val="22"/>
        </w:rPr>
      </w:pPr>
      <w:r w:rsidRPr="007C015B">
        <w:rPr>
          <w:rFonts w:ascii="Calibri" w:eastAsia="Calibri" w:hAnsi="Calibri" w:cs="Times New Roman"/>
          <w:sz w:val="22"/>
          <w:szCs w:val="22"/>
        </w:rPr>
        <w:t>October 27, 2021</w:t>
      </w:r>
    </w:p>
    <w:p w14:paraId="749C76CE" w14:textId="0F5C2155" w:rsidR="007E0033" w:rsidRDefault="007C015B" w:rsidP="007E0033">
      <w:pPr>
        <w:rPr>
          <w:rFonts w:ascii="Calibri" w:eastAsia="Calibri" w:hAnsi="Calibri" w:cs="Times New Roman"/>
          <w:sz w:val="22"/>
          <w:szCs w:val="22"/>
        </w:rPr>
      </w:pPr>
      <w:r w:rsidRPr="007C015B">
        <w:rPr>
          <w:rFonts w:ascii="Calibri" w:eastAsia="Calibri" w:hAnsi="Calibri" w:cs="Times New Roman"/>
          <w:sz w:val="22"/>
          <w:szCs w:val="22"/>
        </w:rPr>
        <w:t>November</w:t>
      </w:r>
      <w:r w:rsidR="007E0033">
        <w:rPr>
          <w:rFonts w:ascii="Calibri" w:eastAsia="Calibri" w:hAnsi="Calibri" w:cs="Times New Roman"/>
          <w:sz w:val="22"/>
          <w:szCs w:val="22"/>
        </w:rPr>
        <w:t xml:space="preserve"> - Board does not meet</w:t>
      </w:r>
    </w:p>
    <w:p w14:paraId="1A7FBAF8" w14:textId="77777777" w:rsidR="007E0033" w:rsidRDefault="007E0033" w:rsidP="007E0033">
      <w:pPr>
        <w:rPr>
          <w:rFonts w:ascii="Calibri" w:eastAsia="Calibri" w:hAnsi="Calibri" w:cs="Times New Roman"/>
          <w:sz w:val="22"/>
          <w:szCs w:val="22"/>
        </w:rPr>
      </w:pPr>
    </w:p>
    <w:p w14:paraId="51798F57" w14:textId="2C6C506B" w:rsidR="007C015B" w:rsidRPr="007C015B" w:rsidRDefault="003E1CDD" w:rsidP="007E0033">
      <w:pPr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sz w:val="22"/>
          <w:szCs w:val="22"/>
        </w:rPr>
        <w:t>December 01, 2021</w:t>
      </w:r>
      <w:r w:rsidR="007C015B" w:rsidRPr="007C015B">
        <w:rPr>
          <w:rFonts w:ascii="Calibri" w:eastAsia="Calibri" w:hAnsi="Calibri" w:cs="Times New Roman"/>
          <w:sz w:val="22"/>
          <w:szCs w:val="22"/>
        </w:rPr>
        <w:t xml:space="preserve"> </w:t>
      </w:r>
    </w:p>
    <w:p w14:paraId="3F7CEB46" w14:textId="77777777" w:rsidR="007C015B" w:rsidRPr="007C015B" w:rsidRDefault="007C015B" w:rsidP="007C015B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7F51D388" w14:textId="77777777" w:rsidR="0059575D" w:rsidRDefault="00402E63"/>
    <w:sectPr w:rsidR="0059575D" w:rsidSect="000D42D5">
      <w:headerReference w:type="default" r:id="rId6"/>
      <w:pgSz w:w="12240" w:h="15840"/>
      <w:pgMar w:top="252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545EF" w14:textId="77777777" w:rsidR="00D656C4" w:rsidRDefault="00D656C4" w:rsidP="001366C6">
      <w:r>
        <w:separator/>
      </w:r>
    </w:p>
  </w:endnote>
  <w:endnote w:type="continuationSeparator" w:id="0">
    <w:p w14:paraId="423AC76B" w14:textId="77777777" w:rsidR="00D656C4" w:rsidRDefault="00D656C4" w:rsidP="00136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9335C" w14:textId="77777777" w:rsidR="00D656C4" w:rsidRDefault="00D656C4" w:rsidP="001366C6">
      <w:r>
        <w:separator/>
      </w:r>
    </w:p>
  </w:footnote>
  <w:footnote w:type="continuationSeparator" w:id="0">
    <w:p w14:paraId="7CB44BB3" w14:textId="77777777" w:rsidR="00D656C4" w:rsidRDefault="00D656C4" w:rsidP="00136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C1BA7" w14:textId="77777777" w:rsidR="001152AE" w:rsidRDefault="001152A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02B89" wp14:editId="52CB027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651" cy="1005872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D1_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51" cy="100587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6C6"/>
    <w:rsid w:val="000D42D5"/>
    <w:rsid w:val="001152AE"/>
    <w:rsid w:val="001366C6"/>
    <w:rsid w:val="002A4AC8"/>
    <w:rsid w:val="00317CB8"/>
    <w:rsid w:val="003E1CDD"/>
    <w:rsid w:val="00402E63"/>
    <w:rsid w:val="007C015B"/>
    <w:rsid w:val="007E0033"/>
    <w:rsid w:val="00872E8E"/>
    <w:rsid w:val="00BF7EA4"/>
    <w:rsid w:val="00D654BB"/>
    <w:rsid w:val="00D6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9B94B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66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66C6"/>
  </w:style>
  <w:style w:type="paragraph" w:styleId="Footer">
    <w:name w:val="footer"/>
    <w:basedOn w:val="Normal"/>
    <w:link w:val="FooterChar"/>
    <w:uiPriority w:val="99"/>
    <w:unhideWhenUsed/>
    <w:rsid w:val="001366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bsteadman@thesummitmarketing.com</dc:creator>
  <cp:keywords/>
  <dc:description/>
  <cp:lastModifiedBy>Megan Herron</cp:lastModifiedBy>
  <cp:revision>2</cp:revision>
  <cp:lastPrinted>2017-10-20T14:05:00Z</cp:lastPrinted>
  <dcterms:created xsi:type="dcterms:W3CDTF">2021-10-29T17:07:00Z</dcterms:created>
  <dcterms:modified xsi:type="dcterms:W3CDTF">2021-10-29T17:07:00Z</dcterms:modified>
</cp:coreProperties>
</file>